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54" w:rsidRDefault="00C31326">
      <w:pPr>
        <w:widowControl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</w:p>
    <w:p w:rsidR="00B80D54" w:rsidRDefault="00C31326" w:rsidP="00B45DB3">
      <w:pPr>
        <w:tabs>
          <w:tab w:val="left" w:pos="7440"/>
        </w:tabs>
        <w:spacing w:afterLines="3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2018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年度经济考试批次设置及考试时间安排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22"/>
        <w:gridCol w:w="851"/>
        <w:gridCol w:w="1984"/>
        <w:gridCol w:w="3373"/>
      </w:tblGrid>
      <w:tr w:rsidR="00B80D54" w:rsidTr="00C31326">
        <w:trPr>
          <w:trHeight w:val="1057"/>
          <w:jc w:val="center"/>
        </w:trPr>
        <w:tc>
          <w:tcPr>
            <w:tcW w:w="534" w:type="dxa"/>
            <w:vAlign w:val="center"/>
          </w:tcPr>
          <w:p w:rsidR="00B80D54" w:rsidRPr="00C31326" w:rsidRDefault="00C31326" w:rsidP="00C31326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313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批次</w:t>
            </w:r>
          </w:p>
        </w:tc>
        <w:tc>
          <w:tcPr>
            <w:tcW w:w="3322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313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B80D54" w:rsidRPr="00C31326" w:rsidRDefault="00C31326" w:rsidP="00C3132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313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3132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科目</w:t>
            </w:r>
          </w:p>
        </w:tc>
      </w:tr>
      <w:tr w:rsidR="00C31326" w:rsidTr="00C31326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3322" w:type="dxa"/>
            <w:vMerge w:val="restart"/>
            <w:vAlign w:val="center"/>
          </w:tcPr>
          <w:p w:rsidR="00B80D54" w:rsidRPr="00C31326" w:rsidRDefault="00C3132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初级：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所有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15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个专业</w:t>
            </w:r>
          </w:p>
          <w:p w:rsidR="00B80D54" w:rsidRPr="00C31326" w:rsidRDefault="00C3132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中级：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农业经济、房地产经济、建筑经济等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个专业</w:t>
            </w:r>
          </w:p>
        </w:tc>
        <w:tc>
          <w:tcPr>
            <w:tcW w:w="851" w:type="dxa"/>
            <w:vMerge w:val="restart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日上午</w:t>
            </w:r>
          </w:p>
        </w:tc>
        <w:tc>
          <w:tcPr>
            <w:tcW w:w="1984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09:00-10:30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经济基础知识（初级）</w:t>
            </w:r>
            <w:r w:rsidRPr="00C31326">
              <w:rPr>
                <w:rFonts w:ascii="仿宋" w:eastAsia="仿宋" w:hAnsi="仿宋"/>
                <w:color w:val="FFFFFF"/>
                <w:kern w:val="0"/>
                <w:sz w:val="28"/>
                <w:szCs w:val="28"/>
              </w:rPr>
              <w:t>2</w:t>
            </w:r>
          </w:p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经济基础知识（中级）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</w:p>
        </w:tc>
      </w:tr>
      <w:tr w:rsidR="00C31326" w:rsidTr="00C31326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10:30-12:00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专业知识与实务（初级）</w:t>
            </w:r>
          </w:p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专业知识与实务（中级）</w:t>
            </w:r>
          </w:p>
        </w:tc>
      </w:tr>
      <w:tr w:rsidR="00C31326" w:rsidTr="00C31326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3322" w:type="dxa"/>
            <w:vMerge w:val="restart"/>
            <w:vAlign w:val="center"/>
          </w:tcPr>
          <w:p w:rsidR="00B80D54" w:rsidRPr="00C31326" w:rsidRDefault="00C3132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中级：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运输水路、运输公路、运输铁路、运输民航、人力资源管理、邮电经济、旅游经济等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7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个专业</w:t>
            </w:r>
          </w:p>
        </w:tc>
        <w:tc>
          <w:tcPr>
            <w:tcW w:w="851" w:type="dxa"/>
            <w:vMerge w:val="restart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日下午</w:t>
            </w:r>
          </w:p>
        </w:tc>
        <w:tc>
          <w:tcPr>
            <w:tcW w:w="1984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15:00-16:30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经济基础知识（中级）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</w:p>
        </w:tc>
      </w:tr>
      <w:tr w:rsidR="00C31326" w:rsidTr="00C31326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16:30-18:00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专业知识与实务（中级）</w:t>
            </w:r>
          </w:p>
        </w:tc>
      </w:tr>
      <w:tr w:rsidR="00C31326" w:rsidTr="00C31326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3322" w:type="dxa"/>
            <w:vMerge w:val="restart"/>
            <w:vAlign w:val="center"/>
          </w:tcPr>
          <w:p w:rsidR="00B80D54" w:rsidRPr="00C31326" w:rsidRDefault="00C3132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中级：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商业经济、金融、保险等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个专业</w:t>
            </w:r>
          </w:p>
        </w:tc>
        <w:tc>
          <w:tcPr>
            <w:tcW w:w="851" w:type="dxa"/>
            <w:vMerge w:val="restart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日上午</w:t>
            </w:r>
          </w:p>
        </w:tc>
        <w:tc>
          <w:tcPr>
            <w:tcW w:w="1984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9:00-10:30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经济基础知识（中级）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3</w:t>
            </w:r>
          </w:p>
        </w:tc>
      </w:tr>
      <w:tr w:rsidR="00C31326" w:rsidTr="00C31326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10:30-12:00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专业知识与实务（中级）</w:t>
            </w:r>
          </w:p>
        </w:tc>
      </w:tr>
      <w:tr w:rsidR="00C31326" w:rsidTr="00C31326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3322" w:type="dxa"/>
            <w:vMerge w:val="restart"/>
            <w:vAlign w:val="center"/>
          </w:tcPr>
          <w:p w:rsidR="00B80D54" w:rsidRPr="00C31326" w:rsidRDefault="00C3132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中级：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工商管理、财政税收等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个专业</w:t>
            </w:r>
          </w:p>
        </w:tc>
        <w:tc>
          <w:tcPr>
            <w:tcW w:w="851" w:type="dxa"/>
            <w:vMerge w:val="restart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11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月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日下午</w:t>
            </w:r>
          </w:p>
        </w:tc>
        <w:tc>
          <w:tcPr>
            <w:tcW w:w="1984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15:00-16:30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经济基础知识（中级）</w:t>
            </w: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4</w:t>
            </w:r>
          </w:p>
        </w:tc>
      </w:tr>
      <w:tr w:rsidR="00C31326" w:rsidTr="00C31326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80D54" w:rsidRPr="00C31326" w:rsidRDefault="00B80D54" w:rsidP="00C31326">
            <w:pPr>
              <w:keepNext/>
              <w:keepLines/>
              <w:spacing w:before="340" w:after="330" w:line="578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/>
                <w:kern w:val="0"/>
                <w:sz w:val="28"/>
                <w:szCs w:val="28"/>
              </w:rPr>
              <w:t>16:30-18:00</w:t>
            </w:r>
          </w:p>
        </w:tc>
        <w:tc>
          <w:tcPr>
            <w:tcW w:w="3373" w:type="dxa"/>
            <w:vAlign w:val="center"/>
          </w:tcPr>
          <w:p w:rsidR="00B80D54" w:rsidRPr="00C31326" w:rsidRDefault="00C31326" w:rsidP="00C31326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31326">
              <w:rPr>
                <w:rFonts w:ascii="仿宋" w:eastAsia="仿宋" w:hAnsi="仿宋" w:hint="eastAsia"/>
                <w:kern w:val="0"/>
                <w:sz w:val="28"/>
                <w:szCs w:val="28"/>
              </w:rPr>
              <w:t>专业知识与实务（中级）</w:t>
            </w:r>
          </w:p>
        </w:tc>
      </w:tr>
    </w:tbl>
    <w:p w:rsidR="00B80D54" w:rsidRDefault="00B80D54">
      <w:pPr>
        <w:rPr>
          <w:rFonts w:ascii="仿宋" w:eastAsia="仿宋" w:hAnsi="仿宋" w:cs="仿宋"/>
          <w:spacing w:val="6"/>
          <w:szCs w:val="32"/>
        </w:rPr>
      </w:pPr>
    </w:p>
    <w:p w:rsidR="00B80D54" w:rsidRDefault="00B80D54">
      <w:pPr>
        <w:rPr>
          <w:rFonts w:ascii="仿宋" w:eastAsia="仿宋" w:hAnsi="仿宋" w:cs="仿宋"/>
          <w:spacing w:val="6"/>
          <w:szCs w:val="32"/>
        </w:rPr>
      </w:pPr>
    </w:p>
    <w:sectPr w:rsidR="00B80D54" w:rsidSect="00B80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474" w:bottom="1928" w:left="1588" w:header="851" w:footer="1304" w:gutter="0"/>
      <w:cols w:space="720"/>
      <w:docGrid w:type="linesAndChars" w:linePitch="573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26" w:rsidRDefault="00C31326" w:rsidP="00B80D54">
      <w:r>
        <w:separator/>
      </w:r>
    </w:p>
  </w:endnote>
  <w:endnote w:type="continuationSeparator" w:id="1">
    <w:p w:rsidR="00C31326" w:rsidRDefault="00C31326" w:rsidP="00B8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54" w:rsidRDefault="00C31326">
    <w:pPr>
      <w:pStyle w:val="a7"/>
      <w:tabs>
        <w:tab w:val="clear" w:pos="4153"/>
        <w:tab w:val="clear" w:pos="8306"/>
      </w:tabs>
      <w:ind w:firstLineChars="100" w:firstLine="320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B80D54">
      <w:rPr>
        <w:rStyle w:val="ab"/>
        <w:rFonts w:ascii="宋体_GB2312" w:eastAsia="宋体_GB2312" w:hAnsi="宋体_GB2312"/>
        <w:spacing w:val="20"/>
        <w:szCs w:val="28"/>
      </w:rPr>
      <w:fldChar w:fldCharType="begin"/>
    </w:r>
    <w:r>
      <w:rPr>
        <w:rStyle w:val="ab"/>
        <w:rFonts w:ascii="宋体_GB2312" w:eastAsia="宋体_GB2312" w:hAnsi="宋体_GB2312"/>
        <w:spacing w:val="20"/>
        <w:szCs w:val="28"/>
      </w:rPr>
      <w:instrText xml:space="preserve"> PAGE </w:instrText>
    </w:r>
    <w:r w:rsidR="00B80D54">
      <w:rPr>
        <w:rStyle w:val="ab"/>
        <w:rFonts w:ascii="宋体_GB2312" w:eastAsia="宋体_GB2312" w:hAnsi="宋体_GB2312"/>
        <w:spacing w:val="20"/>
        <w:szCs w:val="28"/>
      </w:rPr>
      <w:fldChar w:fldCharType="separate"/>
    </w:r>
    <w:r w:rsidR="00B45DB3">
      <w:rPr>
        <w:rStyle w:val="ab"/>
        <w:rFonts w:ascii="宋体_GB2312" w:eastAsia="宋体_GB2312" w:hAnsi="宋体_GB2312"/>
        <w:noProof/>
        <w:spacing w:val="20"/>
        <w:szCs w:val="28"/>
      </w:rPr>
      <w:t>2</w:t>
    </w:r>
    <w:r w:rsidR="00B80D54">
      <w:rPr>
        <w:rStyle w:val="ab"/>
        <w:rFonts w:ascii="宋体_GB2312" w:eastAsia="宋体_GB2312" w:hAnsi="宋体_GB2312"/>
        <w:spacing w:val="20"/>
        <w:szCs w:val="28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54" w:rsidRDefault="00C31326">
    <w:pPr>
      <w:pStyle w:val="a7"/>
      <w:tabs>
        <w:tab w:val="clear" w:pos="4153"/>
        <w:tab w:val="clear" w:pos="8306"/>
      </w:tabs>
      <w:wordWrap w:val="0"/>
      <w:ind w:left="35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/>
        <w:spacing w:val="20"/>
        <w:sz w:val="28"/>
        <w:szCs w:val="28"/>
      </w:rPr>
      <w:t>—</w:t>
    </w:r>
    <w:r w:rsidR="00B80D54">
      <w:rPr>
        <w:rStyle w:val="ab"/>
        <w:rFonts w:ascii="宋体_GB2312" w:eastAsia="宋体_GB2312" w:hAnsi="宋体_GB2312"/>
        <w:spacing w:val="20"/>
        <w:szCs w:val="28"/>
      </w:rPr>
      <w:fldChar w:fldCharType="begin"/>
    </w:r>
    <w:r>
      <w:rPr>
        <w:rStyle w:val="ab"/>
        <w:rFonts w:ascii="宋体_GB2312" w:eastAsia="宋体_GB2312" w:hAnsi="宋体_GB2312"/>
        <w:spacing w:val="20"/>
        <w:szCs w:val="28"/>
      </w:rPr>
      <w:instrText xml:space="preserve"> PAGE </w:instrText>
    </w:r>
    <w:r w:rsidR="00B80D54">
      <w:rPr>
        <w:rStyle w:val="ab"/>
        <w:rFonts w:ascii="宋体_GB2312" w:eastAsia="宋体_GB2312" w:hAnsi="宋体_GB2312"/>
        <w:spacing w:val="20"/>
        <w:szCs w:val="28"/>
      </w:rPr>
      <w:fldChar w:fldCharType="separate"/>
    </w:r>
    <w:r w:rsidR="00B45DB3">
      <w:rPr>
        <w:rStyle w:val="ab"/>
        <w:rFonts w:ascii="宋体_GB2312" w:eastAsia="宋体_GB2312" w:hAnsi="宋体_GB2312"/>
        <w:noProof/>
        <w:spacing w:val="20"/>
        <w:szCs w:val="28"/>
      </w:rPr>
      <w:t>1</w:t>
    </w:r>
    <w:r w:rsidR="00B80D54">
      <w:rPr>
        <w:rStyle w:val="ab"/>
        <w:rFonts w:ascii="宋体_GB2312" w:eastAsia="宋体_GB2312" w:hAnsi="宋体_GB2312"/>
        <w:spacing w:val="20"/>
        <w:szCs w:val="28"/>
      </w:rPr>
      <w:fldChar w:fldCharType="end"/>
    </w:r>
    <w:r>
      <w:rPr>
        <w:rFonts w:ascii="宋体_GB2312" w:eastAsia="宋体_GB2312" w:hAnsi="宋体_GB2312"/>
        <w:spacing w:val="20"/>
        <w:sz w:val="28"/>
        <w:szCs w:val="28"/>
      </w:rPr>
      <w:t>—</w:t>
    </w: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54" w:rsidRDefault="00B80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26" w:rsidRDefault="00C31326" w:rsidP="00B80D54">
      <w:r>
        <w:separator/>
      </w:r>
    </w:p>
  </w:footnote>
  <w:footnote w:type="continuationSeparator" w:id="1">
    <w:p w:rsidR="00C31326" w:rsidRDefault="00C31326" w:rsidP="00B80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54" w:rsidRDefault="00B80D5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54" w:rsidRDefault="00B80D54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54" w:rsidRDefault="00B80D5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315"/>
  <w:drawingGridVerticalSpacing w:val="5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D2"/>
    <w:rsid w:val="00011C26"/>
    <w:rsid w:val="000329DD"/>
    <w:rsid w:val="00034742"/>
    <w:rsid w:val="000535E4"/>
    <w:rsid w:val="000665C3"/>
    <w:rsid w:val="00085D9E"/>
    <w:rsid w:val="00093690"/>
    <w:rsid w:val="000A1BB4"/>
    <w:rsid w:val="000C369F"/>
    <w:rsid w:val="000E43EA"/>
    <w:rsid w:val="000F55BC"/>
    <w:rsid w:val="00103B28"/>
    <w:rsid w:val="001048FD"/>
    <w:rsid w:val="00115D7F"/>
    <w:rsid w:val="00127D9D"/>
    <w:rsid w:val="00140C39"/>
    <w:rsid w:val="00142ECA"/>
    <w:rsid w:val="00145E02"/>
    <w:rsid w:val="001678CB"/>
    <w:rsid w:val="00177AB9"/>
    <w:rsid w:val="0018795D"/>
    <w:rsid w:val="001B12D4"/>
    <w:rsid w:val="001B27D7"/>
    <w:rsid w:val="001D356F"/>
    <w:rsid w:val="001E0BD3"/>
    <w:rsid w:val="001F185B"/>
    <w:rsid w:val="001F63F9"/>
    <w:rsid w:val="002047FE"/>
    <w:rsid w:val="00216C4C"/>
    <w:rsid w:val="0022017C"/>
    <w:rsid w:val="00221E68"/>
    <w:rsid w:val="002331F9"/>
    <w:rsid w:val="0023345A"/>
    <w:rsid w:val="00235284"/>
    <w:rsid w:val="00236BD3"/>
    <w:rsid w:val="00260B7E"/>
    <w:rsid w:val="00260FE3"/>
    <w:rsid w:val="0026645B"/>
    <w:rsid w:val="002A04E6"/>
    <w:rsid w:val="002B2559"/>
    <w:rsid w:val="002B2A26"/>
    <w:rsid w:val="002B52BE"/>
    <w:rsid w:val="002B5669"/>
    <w:rsid w:val="002B78C8"/>
    <w:rsid w:val="002E63ED"/>
    <w:rsid w:val="00304FF3"/>
    <w:rsid w:val="003051B0"/>
    <w:rsid w:val="003170C2"/>
    <w:rsid w:val="00351879"/>
    <w:rsid w:val="003535C7"/>
    <w:rsid w:val="00361D44"/>
    <w:rsid w:val="00366889"/>
    <w:rsid w:val="003873F2"/>
    <w:rsid w:val="00392D16"/>
    <w:rsid w:val="003B43D9"/>
    <w:rsid w:val="003E0E76"/>
    <w:rsid w:val="003F6635"/>
    <w:rsid w:val="003F72E3"/>
    <w:rsid w:val="00404500"/>
    <w:rsid w:val="00415336"/>
    <w:rsid w:val="0043711A"/>
    <w:rsid w:val="00446E85"/>
    <w:rsid w:val="00470756"/>
    <w:rsid w:val="00473E2A"/>
    <w:rsid w:val="004C38CC"/>
    <w:rsid w:val="004C4008"/>
    <w:rsid w:val="004D349D"/>
    <w:rsid w:val="004D783C"/>
    <w:rsid w:val="004F601C"/>
    <w:rsid w:val="00522D27"/>
    <w:rsid w:val="005249A3"/>
    <w:rsid w:val="00533680"/>
    <w:rsid w:val="00554BD7"/>
    <w:rsid w:val="005A3EFF"/>
    <w:rsid w:val="005A41B8"/>
    <w:rsid w:val="005B6433"/>
    <w:rsid w:val="005B6E1F"/>
    <w:rsid w:val="005B6FD5"/>
    <w:rsid w:val="005D38E1"/>
    <w:rsid w:val="005E5249"/>
    <w:rsid w:val="005F242A"/>
    <w:rsid w:val="005F54F3"/>
    <w:rsid w:val="006126D6"/>
    <w:rsid w:val="00612952"/>
    <w:rsid w:val="006135B2"/>
    <w:rsid w:val="00622993"/>
    <w:rsid w:val="0063470B"/>
    <w:rsid w:val="0063521B"/>
    <w:rsid w:val="006554FB"/>
    <w:rsid w:val="00655AD2"/>
    <w:rsid w:val="0066284C"/>
    <w:rsid w:val="006731AB"/>
    <w:rsid w:val="00695BA3"/>
    <w:rsid w:val="006960BB"/>
    <w:rsid w:val="006B3343"/>
    <w:rsid w:val="006D16B2"/>
    <w:rsid w:val="006E4AFE"/>
    <w:rsid w:val="006F4A3B"/>
    <w:rsid w:val="00713A13"/>
    <w:rsid w:val="00721C58"/>
    <w:rsid w:val="007238D5"/>
    <w:rsid w:val="007255F9"/>
    <w:rsid w:val="007445EB"/>
    <w:rsid w:val="007502DD"/>
    <w:rsid w:val="00751AC9"/>
    <w:rsid w:val="00756188"/>
    <w:rsid w:val="00767958"/>
    <w:rsid w:val="00776A3E"/>
    <w:rsid w:val="007B7AB0"/>
    <w:rsid w:val="007C5F0E"/>
    <w:rsid w:val="008106EF"/>
    <w:rsid w:val="0081157F"/>
    <w:rsid w:val="00832FDF"/>
    <w:rsid w:val="00842345"/>
    <w:rsid w:val="00844729"/>
    <w:rsid w:val="00863B1E"/>
    <w:rsid w:val="00872702"/>
    <w:rsid w:val="008775BD"/>
    <w:rsid w:val="008800E7"/>
    <w:rsid w:val="008826E1"/>
    <w:rsid w:val="008A6CA7"/>
    <w:rsid w:val="008C054F"/>
    <w:rsid w:val="008E69A7"/>
    <w:rsid w:val="008F7545"/>
    <w:rsid w:val="009334B7"/>
    <w:rsid w:val="00942FA8"/>
    <w:rsid w:val="009570AE"/>
    <w:rsid w:val="00957E4F"/>
    <w:rsid w:val="00961FD5"/>
    <w:rsid w:val="00970368"/>
    <w:rsid w:val="009950FA"/>
    <w:rsid w:val="0099776F"/>
    <w:rsid w:val="009A6B40"/>
    <w:rsid w:val="009D43AA"/>
    <w:rsid w:val="009E6952"/>
    <w:rsid w:val="009F75A0"/>
    <w:rsid w:val="00A05253"/>
    <w:rsid w:val="00A31A5B"/>
    <w:rsid w:val="00A37B4A"/>
    <w:rsid w:val="00A43AB4"/>
    <w:rsid w:val="00A97EB8"/>
    <w:rsid w:val="00AA5B71"/>
    <w:rsid w:val="00AB6306"/>
    <w:rsid w:val="00AC08FD"/>
    <w:rsid w:val="00AC278B"/>
    <w:rsid w:val="00AC3334"/>
    <w:rsid w:val="00AD485A"/>
    <w:rsid w:val="00AD6E06"/>
    <w:rsid w:val="00AF508F"/>
    <w:rsid w:val="00AF6B46"/>
    <w:rsid w:val="00B06D49"/>
    <w:rsid w:val="00B14139"/>
    <w:rsid w:val="00B174DD"/>
    <w:rsid w:val="00B275F9"/>
    <w:rsid w:val="00B45DB3"/>
    <w:rsid w:val="00B64191"/>
    <w:rsid w:val="00B736B5"/>
    <w:rsid w:val="00B80D54"/>
    <w:rsid w:val="00B862E1"/>
    <w:rsid w:val="00BB6F34"/>
    <w:rsid w:val="00BC0786"/>
    <w:rsid w:val="00BF42A2"/>
    <w:rsid w:val="00C013EC"/>
    <w:rsid w:val="00C13357"/>
    <w:rsid w:val="00C13B22"/>
    <w:rsid w:val="00C31326"/>
    <w:rsid w:val="00C361D0"/>
    <w:rsid w:val="00C44E10"/>
    <w:rsid w:val="00C57FC1"/>
    <w:rsid w:val="00CD0712"/>
    <w:rsid w:val="00CD4F41"/>
    <w:rsid w:val="00CE1236"/>
    <w:rsid w:val="00CF4C65"/>
    <w:rsid w:val="00CF4E1D"/>
    <w:rsid w:val="00D14A08"/>
    <w:rsid w:val="00D15A6F"/>
    <w:rsid w:val="00D15E71"/>
    <w:rsid w:val="00D20A10"/>
    <w:rsid w:val="00D30CC6"/>
    <w:rsid w:val="00D4462C"/>
    <w:rsid w:val="00D533F7"/>
    <w:rsid w:val="00D76264"/>
    <w:rsid w:val="00D76E66"/>
    <w:rsid w:val="00D773C7"/>
    <w:rsid w:val="00D828DD"/>
    <w:rsid w:val="00DB0227"/>
    <w:rsid w:val="00DB7D77"/>
    <w:rsid w:val="00DC267A"/>
    <w:rsid w:val="00DC4D31"/>
    <w:rsid w:val="00DC7654"/>
    <w:rsid w:val="00DD0400"/>
    <w:rsid w:val="00DD0ACD"/>
    <w:rsid w:val="00DE0505"/>
    <w:rsid w:val="00DE7A11"/>
    <w:rsid w:val="00E00632"/>
    <w:rsid w:val="00E11407"/>
    <w:rsid w:val="00E21932"/>
    <w:rsid w:val="00E21AF7"/>
    <w:rsid w:val="00E3185E"/>
    <w:rsid w:val="00E342FA"/>
    <w:rsid w:val="00E620E8"/>
    <w:rsid w:val="00EA7134"/>
    <w:rsid w:val="00EB1318"/>
    <w:rsid w:val="00EB2123"/>
    <w:rsid w:val="00EC462C"/>
    <w:rsid w:val="00EE084A"/>
    <w:rsid w:val="00EF3424"/>
    <w:rsid w:val="00EF590D"/>
    <w:rsid w:val="00EF74ED"/>
    <w:rsid w:val="00F0105B"/>
    <w:rsid w:val="00F03C81"/>
    <w:rsid w:val="00F03E51"/>
    <w:rsid w:val="00F122C4"/>
    <w:rsid w:val="00F4045A"/>
    <w:rsid w:val="00F6692D"/>
    <w:rsid w:val="00F8365E"/>
    <w:rsid w:val="00FA20BA"/>
    <w:rsid w:val="00FB513D"/>
    <w:rsid w:val="00FD13B3"/>
    <w:rsid w:val="00FD69C2"/>
    <w:rsid w:val="310C57FC"/>
    <w:rsid w:val="357B09E6"/>
    <w:rsid w:val="5F7156D7"/>
    <w:rsid w:val="7191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Body Text Indent" w:locked="0" w:semiHidden="0" w:unhideWhenUsed="0" w:qFormat="1"/>
    <w:lsdException w:name="Subtitle" w:semiHidden="0" w:uiPriority="11" w:unhideWhenUsed="0" w:qFormat="1"/>
    <w:lsdException w:name="Date" w:locked="0" w:semiHidden="0" w:unhideWhenUsed="0" w:qFormat="1"/>
    <w:lsdException w:name="Body Text Indent 2" w:locked="0" w:semiHidden="0" w:unhideWhenUsed="0" w:qFormat="1"/>
    <w:lsdException w:name="Hyperlink" w:locked="0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locked="0" w:semiHidden="0" w:unhideWhenUsed="0" w:qFormat="1"/>
    <w:lsdException w:name="HTML Top of Form" w:locked="0"/>
    <w:lsdException w:name="HTML Bottom of Form" w:locked="0"/>
    <w:lsdException w:name="Normal (Web)" w:semiHidden="0" w:uiPriority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0D54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B80D54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80D54"/>
    <w:pPr>
      <w:ind w:firstLine="552"/>
    </w:pPr>
    <w:rPr>
      <w:sz w:val="30"/>
    </w:rPr>
  </w:style>
  <w:style w:type="paragraph" w:styleId="a4">
    <w:name w:val="Plain Text"/>
    <w:basedOn w:val="a"/>
    <w:link w:val="Char0"/>
    <w:uiPriority w:val="99"/>
    <w:qFormat/>
    <w:rsid w:val="00B80D54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qFormat/>
    <w:rsid w:val="00B80D54"/>
  </w:style>
  <w:style w:type="paragraph" w:styleId="2">
    <w:name w:val="Body Text Indent 2"/>
    <w:basedOn w:val="a"/>
    <w:link w:val="2Char"/>
    <w:uiPriority w:val="99"/>
    <w:qFormat/>
    <w:rsid w:val="00B80D54"/>
    <w:pPr>
      <w:ind w:firstLineChars="200" w:firstLine="668"/>
    </w:pPr>
    <w:rPr>
      <w:rFonts w:ascii="仿宋_GB2312"/>
      <w:color w:val="000000"/>
      <w:spacing w:val="15"/>
      <w:sz w:val="30"/>
    </w:rPr>
  </w:style>
  <w:style w:type="paragraph" w:styleId="a6">
    <w:name w:val="Balloon Text"/>
    <w:basedOn w:val="a"/>
    <w:link w:val="Char2"/>
    <w:uiPriority w:val="99"/>
    <w:semiHidden/>
    <w:qFormat/>
    <w:rsid w:val="00B80D54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B80D54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8">
    <w:name w:val="header"/>
    <w:basedOn w:val="a"/>
    <w:link w:val="Char4"/>
    <w:uiPriority w:val="99"/>
    <w:rsid w:val="00B80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9">
    <w:name w:val="Normal (Web)"/>
    <w:basedOn w:val="a"/>
    <w:qFormat/>
    <w:locked/>
    <w:rsid w:val="00B80D54"/>
    <w:pPr>
      <w:spacing w:before="100" w:beforeAutospacing="1" w:after="100" w:afterAutospacing="1"/>
      <w:jc w:val="left"/>
    </w:pPr>
    <w:rPr>
      <w:rFonts w:ascii="Times" w:hAnsi="Times"/>
      <w:kern w:val="0"/>
      <w:sz w:val="24"/>
      <w:szCs w:val="30"/>
    </w:rPr>
  </w:style>
  <w:style w:type="character" w:styleId="aa">
    <w:name w:val="Strong"/>
    <w:basedOn w:val="a0"/>
    <w:qFormat/>
    <w:locked/>
    <w:rsid w:val="00B80D54"/>
    <w:rPr>
      <w:b/>
    </w:rPr>
  </w:style>
  <w:style w:type="character" w:styleId="ab">
    <w:name w:val="page number"/>
    <w:basedOn w:val="a0"/>
    <w:uiPriority w:val="99"/>
    <w:qFormat/>
    <w:rsid w:val="00B80D54"/>
    <w:rPr>
      <w:rFonts w:eastAsia="宋体" w:cs="Times New Roman"/>
      <w:sz w:val="28"/>
    </w:rPr>
  </w:style>
  <w:style w:type="character" w:styleId="ac">
    <w:name w:val="Hyperlink"/>
    <w:basedOn w:val="a0"/>
    <w:uiPriority w:val="99"/>
    <w:qFormat/>
    <w:rsid w:val="00B80D54"/>
    <w:rPr>
      <w:rFonts w:cs="Times New Roman"/>
      <w:color w:val="0000FF"/>
      <w:u w:val="single"/>
    </w:rPr>
  </w:style>
  <w:style w:type="table" w:styleId="ad">
    <w:name w:val="Table Grid"/>
    <w:basedOn w:val="a1"/>
    <w:qFormat/>
    <w:locked/>
    <w:rsid w:val="00B80D5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B80D54"/>
    <w:rPr>
      <w:rFonts w:ascii="Times New Roman" w:eastAsia="文鼎小标宋简" w:hAnsi="Times New Roman" w:cs="Times New Roman"/>
      <w:b/>
      <w:color w:val="FF0000"/>
      <w:kern w:val="44"/>
      <w:sz w:val="20"/>
      <w:szCs w:val="20"/>
    </w:rPr>
  </w:style>
  <w:style w:type="character" w:customStyle="1" w:styleId="Char4">
    <w:name w:val="页眉 Char"/>
    <w:basedOn w:val="a0"/>
    <w:link w:val="a8"/>
    <w:uiPriority w:val="99"/>
    <w:semiHidden/>
    <w:qFormat/>
    <w:locked/>
    <w:rsid w:val="00B80D54"/>
    <w:rPr>
      <w:rFonts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qFormat/>
    <w:locked/>
    <w:rsid w:val="00B80D54"/>
    <w:rPr>
      <w:rFonts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locked/>
    <w:rsid w:val="00B80D54"/>
    <w:rPr>
      <w:rFonts w:ascii="Times New Roman" w:eastAsia="仿宋_GB2312" w:hAnsi="Times New Roman" w:cs="Times New Roman"/>
      <w:sz w:val="20"/>
      <w:szCs w:val="20"/>
    </w:rPr>
  </w:style>
  <w:style w:type="paragraph" w:customStyle="1" w:styleId="ae">
    <w:name w:val="秘密紧急"/>
    <w:basedOn w:val="a"/>
    <w:uiPriority w:val="99"/>
    <w:rsid w:val="00B80D54"/>
    <w:pPr>
      <w:jc w:val="right"/>
    </w:pPr>
    <w:rPr>
      <w:rFonts w:ascii="黑体" w:eastAsia="黑体"/>
    </w:rPr>
  </w:style>
  <w:style w:type="paragraph" w:customStyle="1" w:styleId="af">
    <w:name w:val="主题词"/>
    <w:basedOn w:val="a"/>
    <w:uiPriority w:val="99"/>
    <w:qFormat/>
    <w:rsid w:val="00B80D54"/>
    <w:pPr>
      <w:ind w:left="1246"/>
    </w:pPr>
    <w:rPr>
      <w:rFonts w:eastAsia="文鼎小标宋简"/>
    </w:rPr>
  </w:style>
  <w:style w:type="character" w:customStyle="1" w:styleId="Char0">
    <w:name w:val="纯文本 Char"/>
    <w:basedOn w:val="a0"/>
    <w:link w:val="a4"/>
    <w:uiPriority w:val="99"/>
    <w:qFormat/>
    <w:locked/>
    <w:rsid w:val="00B80D54"/>
    <w:rPr>
      <w:rFonts w:ascii="宋体" w:eastAsia="仿宋_GB2312" w:hAnsi="Courier New" w:cs="Courier New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qFormat/>
    <w:locked/>
    <w:rsid w:val="00B80D54"/>
    <w:rPr>
      <w:rFonts w:ascii="仿宋_GB2312" w:eastAsia="仿宋_GB2312" w:hAnsi="Times New Roman" w:cs="Times New Roman"/>
      <w:color w:val="000000"/>
      <w:spacing w:val="15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B80D54"/>
    <w:rPr>
      <w:rFonts w:ascii="Times New Roman" w:eastAsia="仿宋_GB2312" w:hAnsi="Times New Roman" w:cs="Times New Roman"/>
      <w:sz w:val="20"/>
      <w:szCs w:val="20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B80D54"/>
    <w:rPr>
      <w:rFonts w:ascii="Times New Roman" w:eastAsia="仿宋_GB2312" w:hAnsi="Times New Roman" w:cs="Times New Roman"/>
      <w:sz w:val="18"/>
      <w:szCs w:val="18"/>
    </w:rPr>
  </w:style>
  <w:style w:type="paragraph" w:customStyle="1" w:styleId="af0">
    <w:name w:val="附件"/>
    <w:basedOn w:val="a"/>
    <w:uiPriority w:val="99"/>
    <w:rsid w:val="00B80D54"/>
    <w:pPr>
      <w:ind w:left="163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55</cp:revision>
  <cp:lastPrinted>2018-07-16T08:39:00Z</cp:lastPrinted>
  <dcterms:created xsi:type="dcterms:W3CDTF">2015-02-27T09:18:00Z</dcterms:created>
  <dcterms:modified xsi:type="dcterms:W3CDTF">2018-07-17T00:31:00Z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