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ascii="黑体" w:eastAsia="黑体"/>
          <w:sz w:val="32"/>
        </w:rPr>
        <w:t>3</w:t>
      </w:r>
    </w:p>
    <w:p>
      <w:pPr>
        <w:pStyle w:val="2"/>
        <w:widowControl w:val="0"/>
        <w:tabs>
          <w:tab w:val="left" w:pos="720"/>
        </w:tabs>
        <w:wordWrap/>
        <w:adjustRightInd/>
        <w:snapToGrid/>
        <w:spacing w:after="120" w:line="240" w:lineRule="auto"/>
        <w:ind w:left="420" w:leftChars="0" w:right="0" w:firstLine="0" w:firstLineChars="0"/>
        <w:jc w:val="center"/>
        <w:textAlignment w:val="auto"/>
        <w:outlineLvl w:val="9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ascii="宋体" w:hAnsi="宋体" w:cs="宋体"/>
          <w:b/>
          <w:bCs/>
          <w:kern w:val="0"/>
          <w:sz w:val="36"/>
          <w:szCs w:val="36"/>
        </w:rPr>
        <w:t>7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资格考试</w:t>
      </w:r>
      <w:r>
        <w:rPr>
          <w:rFonts w:hint="eastAsia" w:ascii="宋体" w:hAnsi="宋体"/>
          <w:b/>
          <w:bCs/>
          <w:sz w:val="36"/>
          <w:szCs w:val="36"/>
        </w:rPr>
        <w:t>合格人员</w:t>
      </w:r>
      <w:r>
        <w:rPr>
          <w:rFonts w:hint="eastAsia" w:ascii="宋体" w:hAnsi="宋体"/>
          <w:b/>
          <w:sz w:val="36"/>
          <w:szCs w:val="36"/>
        </w:rPr>
        <w:t>汇总表</w:t>
      </w:r>
    </w:p>
    <w:p>
      <w:pPr>
        <w:pStyle w:val="2"/>
        <w:ind w:leftChars="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主管部门（章）：              填表人：             联系电话：          填报时间：    年  月  日</w:t>
      </w:r>
    </w:p>
    <w:tbl>
      <w:tblPr>
        <w:tblStyle w:val="12"/>
        <w:tblW w:w="13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43"/>
        <w:gridCol w:w="1843"/>
        <w:gridCol w:w="2977"/>
        <w:gridCol w:w="1984"/>
        <w:gridCol w:w="203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29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 w:line="0" w:lineRule="atLeast"/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准考证号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after="0" w:line="0" w:lineRule="atLeast"/>
              <w:ind w:leftChars="0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身份证号（必填</w:t>
            </w:r>
            <w:r>
              <w:rPr>
                <w:rFonts w:eastAsia="仿宋_GB2312"/>
                <w:b/>
              </w:rPr>
              <w:t>、准确）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单位名称</w:t>
            </w:r>
          </w:p>
        </w:tc>
        <w:tc>
          <w:tcPr>
            <w:tcW w:w="2032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证书管理号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after="0" w:line="0" w:lineRule="atLeas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</w:tbl>
    <w:p>
      <w:pPr>
        <w:pStyle w:val="2"/>
        <w:spacing w:line="240" w:lineRule="atLeast"/>
        <w:rPr>
          <w:color w:val="000000"/>
          <w:szCs w:val="21"/>
        </w:rPr>
      </w:pPr>
      <w:bookmarkStart w:id="0" w:name="_GoBack"/>
      <w:bookmarkEnd w:id="0"/>
      <w:r>
        <w:rPr>
          <w:rFonts w:hint="eastAsia"/>
        </w:rPr>
        <w:t>注：</w:t>
      </w:r>
      <w:r>
        <w:rPr>
          <w:rFonts w:hint="eastAsia"/>
          <w:szCs w:val="21"/>
        </w:rPr>
        <w:t>1、</w:t>
      </w:r>
      <w:r>
        <w:rPr>
          <w:rFonts w:hint="eastAsia"/>
          <w:color w:val="000000"/>
          <w:szCs w:val="21"/>
        </w:rPr>
        <w:t>“证书编号”列必须按升序填写；</w:t>
      </w:r>
    </w:p>
    <w:p>
      <w:pPr>
        <w:spacing w:line="240" w:lineRule="atLeast"/>
        <w:ind w:firstLine="840" w:firstLineChars="40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>
      <w:pPr>
        <w:spacing w:line="240" w:lineRule="atLeast"/>
        <w:ind w:firstLine="840" w:firstLineChars="400"/>
      </w:pPr>
      <w:r>
        <w:t>3</w:t>
      </w:r>
      <w:r>
        <w:rPr>
          <w:rFonts w:hint="eastAsia"/>
        </w:rPr>
        <w:t>、此表一式二份上报考试中心，经审查后退回一份。</w:t>
      </w:r>
    </w:p>
    <w:p>
      <w:pPr>
        <w:spacing w:line="240" w:lineRule="atLeast"/>
      </w:pPr>
      <w:r>
        <w:rPr>
          <w:rFonts w:hint="eastAsia"/>
        </w:rPr>
        <w:t xml:space="preserve">        4、</w:t>
      </w:r>
      <w:r>
        <w:rPr>
          <w:b/>
        </w:rPr>
        <w:t>此表还需提供电子版</w:t>
      </w:r>
      <w:r>
        <w:rPr>
          <w:rFonts w:hint="eastAsia"/>
          <w:b/>
        </w:rPr>
        <w:t>，</w:t>
      </w:r>
      <w:r>
        <w:fldChar w:fldCharType="begin"/>
      </w:r>
      <w:r>
        <w:instrText xml:space="preserve">HYPERLINK "mailto:或发送邮件至考试中心邮箱qdrskszx@163.com" </w:instrText>
      </w:r>
      <w:r>
        <w:fldChar w:fldCharType="separate"/>
      </w:r>
      <w:r>
        <w:rPr>
          <w:rStyle w:val="11"/>
          <w:b/>
        </w:rPr>
        <w:t>或发送邮件至考试中心邮箱qdrskszx@163.com</w:t>
      </w:r>
      <w:r>
        <w:fldChar w:fldCharType="end"/>
      </w:r>
      <w:r>
        <w:rPr>
          <w:b/>
        </w:rPr>
        <w:t xml:space="preserve"> </w:t>
      </w:r>
    </w:p>
    <w:sectPr>
      <w:footerReference r:id="rId4" w:type="default"/>
      <w:footerReference r:id="rId5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outside" w:y="529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="766" w:h="571" w:hRule="exact" w:wrap="around" w:vAnchor="text" w:hAnchor="margin" w:xAlign="outside" w:y="184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F6268"/>
    <w:rsid w:val="0004769B"/>
    <w:rsid w:val="00050310"/>
    <w:rsid w:val="000D2C69"/>
    <w:rsid w:val="000E2365"/>
    <w:rsid w:val="00115F12"/>
    <w:rsid w:val="00117BA3"/>
    <w:rsid w:val="00164327"/>
    <w:rsid w:val="00187895"/>
    <w:rsid w:val="001A7FB5"/>
    <w:rsid w:val="001F6268"/>
    <w:rsid w:val="00243493"/>
    <w:rsid w:val="0027799F"/>
    <w:rsid w:val="00287B71"/>
    <w:rsid w:val="002C636D"/>
    <w:rsid w:val="0037388D"/>
    <w:rsid w:val="00393328"/>
    <w:rsid w:val="00393608"/>
    <w:rsid w:val="003D0C7F"/>
    <w:rsid w:val="004F2ACD"/>
    <w:rsid w:val="0053228A"/>
    <w:rsid w:val="00547C93"/>
    <w:rsid w:val="00580E55"/>
    <w:rsid w:val="00650878"/>
    <w:rsid w:val="006927AA"/>
    <w:rsid w:val="007133E4"/>
    <w:rsid w:val="00754FD2"/>
    <w:rsid w:val="007A6273"/>
    <w:rsid w:val="00840AA5"/>
    <w:rsid w:val="00860324"/>
    <w:rsid w:val="00864E3F"/>
    <w:rsid w:val="00870388"/>
    <w:rsid w:val="008C1CCF"/>
    <w:rsid w:val="008F693A"/>
    <w:rsid w:val="00915DE3"/>
    <w:rsid w:val="00935B85"/>
    <w:rsid w:val="00983B1F"/>
    <w:rsid w:val="009D2817"/>
    <w:rsid w:val="009E3B3E"/>
    <w:rsid w:val="00A74F48"/>
    <w:rsid w:val="00A94DAA"/>
    <w:rsid w:val="00B346D2"/>
    <w:rsid w:val="00B82DCE"/>
    <w:rsid w:val="00B87ADA"/>
    <w:rsid w:val="00C36BCF"/>
    <w:rsid w:val="00C5011F"/>
    <w:rsid w:val="00C835AE"/>
    <w:rsid w:val="00CC1CFD"/>
    <w:rsid w:val="00CC2DCF"/>
    <w:rsid w:val="00DF0FAF"/>
    <w:rsid w:val="00E15844"/>
    <w:rsid w:val="00E23DDB"/>
    <w:rsid w:val="00E92359"/>
    <w:rsid w:val="00EC3FB5"/>
    <w:rsid w:val="00EC6756"/>
    <w:rsid w:val="00EF29F4"/>
    <w:rsid w:val="00F045F0"/>
    <w:rsid w:val="00F04E90"/>
    <w:rsid w:val="00F32359"/>
    <w:rsid w:val="00F61BEF"/>
    <w:rsid w:val="00F730AF"/>
    <w:rsid w:val="00FD7AA8"/>
    <w:rsid w:val="14BE75D6"/>
    <w:rsid w:val="199158C0"/>
    <w:rsid w:val="5B520421"/>
    <w:rsid w:val="61B4269A"/>
    <w:rsid w:val="65B041A3"/>
    <w:rsid w:val="78A413FA"/>
    <w:rsid w:val="7FBA30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26"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27"/>
    <w:unhideWhenUsed/>
    <w:uiPriority w:val="0"/>
    <w:pPr>
      <w:ind w:left="100" w:leftChars="2500"/>
    </w:pPr>
  </w:style>
  <w:style w:type="paragraph" w:styleId="4">
    <w:name w:val="Balloon Text"/>
    <w:basedOn w:val="1"/>
    <w:link w:val="28"/>
    <w:unhideWhenUsed/>
    <w:uiPriority w:val="0"/>
    <w:rPr>
      <w:sz w:val="18"/>
      <w:szCs w:val="18"/>
    </w:rPr>
  </w:style>
  <w:style w:type="paragraph" w:styleId="5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6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8">
    <w:name w:val="Strong"/>
    <w:basedOn w:val="7"/>
    <w:qFormat/>
    <w:uiPriority w:val="0"/>
    <w:rPr>
      <w:rFonts w:cs="Times New Roman"/>
      <w:b/>
      <w:bCs/>
    </w:rPr>
  </w:style>
  <w:style w:type="character" w:styleId="9">
    <w:name w:val="page number"/>
    <w:basedOn w:val="7"/>
    <w:uiPriority w:val="0"/>
    <w:rPr>
      <w:rFonts w:cs="Times New Roman"/>
    </w:rPr>
  </w:style>
  <w:style w:type="character" w:styleId="10">
    <w:name w:val="FollowedHyperlink"/>
    <w:basedOn w:val="7"/>
    <w:unhideWhenUsed/>
    <w:uiPriority w:val="99"/>
    <w:rPr>
      <w:color w:val="954F72"/>
      <w:u w:val="single"/>
    </w:rPr>
  </w:style>
  <w:style w:type="character" w:styleId="11">
    <w:name w:val="Hyperlink"/>
    <w:basedOn w:val="7"/>
    <w:unhideWhenUsed/>
    <w:uiPriority w:val="99"/>
    <w:rPr>
      <w:color w:val="0563C1"/>
      <w:u w:val="single"/>
    </w:rPr>
  </w:style>
  <w:style w:type="paragraph" w:customStyle="1" w:styleId="13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4">
    <w:name w:val="xl6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5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6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7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8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0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Char Char Char Char Char1 Char Char Char Char Char Char Char"/>
    <w:basedOn w:val="1"/>
    <w:uiPriority w:val="0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23">
    <w:name w:val="List Paragraph"/>
    <w:basedOn w:val="1"/>
    <w:uiPriority w:val="99"/>
    <w:pPr>
      <w:ind w:firstLine="420" w:firstLineChars="200"/>
    </w:pPr>
  </w:style>
  <w:style w:type="character" w:customStyle="1" w:styleId="24">
    <w:name w:val="页眉 Char"/>
    <w:basedOn w:val="7"/>
    <w:link w:val="6"/>
    <w:uiPriority w:val="99"/>
    <w:rPr>
      <w:sz w:val="18"/>
      <w:szCs w:val="18"/>
    </w:rPr>
  </w:style>
  <w:style w:type="character" w:customStyle="1" w:styleId="25">
    <w:name w:val="页脚 Char"/>
    <w:basedOn w:val="7"/>
    <w:link w:val="5"/>
    <w:uiPriority w:val="99"/>
    <w:rPr>
      <w:sz w:val="18"/>
      <w:szCs w:val="18"/>
    </w:rPr>
  </w:style>
  <w:style w:type="character" w:customStyle="1" w:styleId="26">
    <w:name w:val="正文文本缩进 Char"/>
    <w:basedOn w:val="7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27">
    <w:name w:val="日期 Char"/>
    <w:basedOn w:val="7"/>
    <w:link w:val="3"/>
    <w:semiHidden/>
    <w:uiPriority w:val="0"/>
    <w:rPr>
      <w:kern w:val="2"/>
      <w:sz w:val="21"/>
      <w:szCs w:val="24"/>
    </w:rPr>
  </w:style>
  <w:style w:type="character" w:customStyle="1" w:styleId="28">
    <w:name w:val="批注框文本 Char"/>
    <w:basedOn w:val="7"/>
    <w:link w:val="4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533</Words>
  <Characters>3039</Characters>
  <Lines>25</Lines>
  <Paragraphs>7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2018-05-08T08:32:00Z</dcterms:created>
  <dc:creator>hp</dc:creator>
  <cp:lastModifiedBy>Administrator</cp:lastModifiedBy>
  <cp:lastPrinted>2018-05-09T06:27:00Z</cp:lastPrinted>
  <dcterms:modified xsi:type="dcterms:W3CDTF">2018-05-10T02:29:37Z</dcterms:modified>
  <dc:title>青岛市人力资源和社会保障局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